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7AC78E2A" w:rsidR="00A62B4C" w:rsidRDefault="00B67D39" w:rsidP="00D97226">
      <w:pPr>
        <w:autoSpaceDE w:val="0"/>
        <w:autoSpaceDN w:val="0"/>
        <w:adjustRightInd w:val="0"/>
        <w:spacing w:after="0"/>
        <w:jc w:val="both"/>
        <w:rPr>
          <w:rFonts w:cstheme="minorHAnsi"/>
          <w:b/>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w:t>
      </w:r>
      <w:r w:rsidR="00714B05">
        <w:rPr>
          <w:rFonts w:cstheme="minorHAnsi"/>
          <w:b/>
          <w:szCs w:val="18"/>
          <w:lang w:eastAsia="pl-PL"/>
        </w:rPr>
        <w:t>0</w:t>
      </w:r>
      <w:r w:rsidR="00DA1FF1">
        <w:rPr>
          <w:rFonts w:cstheme="minorHAnsi"/>
          <w:b/>
          <w:szCs w:val="18"/>
          <w:lang w:eastAsia="pl-PL"/>
        </w:rPr>
        <w:t>019</w:t>
      </w:r>
      <w:r w:rsidR="00D97226">
        <w:rPr>
          <w:rFonts w:cstheme="minorHAnsi"/>
          <w:b/>
          <w:szCs w:val="18"/>
          <w:lang w:eastAsia="pl-PL"/>
        </w:rPr>
        <w:t>4</w:t>
      </w:r>
      <w:r w:rsidR="0046116D" w:rsidRPr="0046116D">
        <w:rPr>
          <w:rFonts w:cstheme="minorHAnsi"/>
          <w:b/>
          <w:szCs w:val="18"/>
          <w:lang w:eastAsia="pl-PL"/>
        </w:rPr>
        <w:t>/202</w:t>
      </w:r>
      <w:r w:rsidR="00DA1FF1">
        <w:rPr>
          <w:rFonts w:cstheme="minorHAnsi"/>
          <w:b/>
          <w:szCs w:val="18"/>
          <w:lang w:eastAsia="pl-PL"/>
        </w:rPr>
        <w:t>6</w:t>
      </w:r>
      <w:r w:rsidRPr="00B67D39">
        <w:rPr>
          <w:rFonts w:cstheme="minorHAnsi"/>
          <w:szCs w:val="18"/>
          <w:lang w:eastAsia="pl-PL"/>
        </w:rPr>
        <w:t xml:space="preserve"> prowadzonego w trybie przetargu nieograniczonego pn.  </w:t>
      </w:r>
      <w:r w:rsidR="00DA1FF1" w:rsidRPr="00DA1FF1">
        <w:rPr>
          <w:rFonts w:cstheme="minorHAnsi"/>
          <w:b/>
          <w:szCs w:val="18"/>
          <w:lang w:eastAsia="pl-PL"/>
        </w:rPr>
        <w:t xml:space="preserve">Sukcesywne wykonywanie prac projektowych i robót budowlanych polegających na wykonywaniu przyłączy lub linii niskiego napięcia dla celów przyłączenia nowych odbiorców na terenie PGE Dystrybucja S.A. Oddział Łódź na obszarze działania </w:t>
      </w:r>
      <w:r w:rsidR="00D97226" w:rsidRPr="003F26BE">
        <w:rPr>
          <w:rFonts w:cstheme="minorHAnsi"/>
          <w:b/>
          <w:szCs w:val="18"/>
          <w:lang w:eastAsia="pl-PL"/>
        </w:rPr>
        <w:t>Rejonu Energetycznego Zgierz-Pabianice w obrębie:</w:t>
      </w:r>
      <w:r w:rsidR="00D97226" w:rsidRPr="00D97226">
        <w:rPr>
          <w:rFonts w:cstheme="minorHAnsi"/>
          <w:b/>
          <w:szCs w:val="18"/>
          <w:lang w:eastAsia="pl-PL"/>
        </w:rPr>
        <w:t xml:space="preserve"> Miasto Ozorków, Gmina Ozorków, Gmina Parzęczew.</w:t>
      </w:r>
    </w:p>
    <w:p w14:paraId="785A598C" w14:textId="77777777" w:rsidR="00D97226" w:rsidRPr="00D97226" w:rsidRDefault="00D97226" w:rsidP="00D97226">
      <w:pPr>
        <w:autoSpaceDE w:val="0"/>
        <w:autoSpaceDN w:val="0"/>
        <w:adjustRightInd w:val="0"/>
        <w:spacing w:after="0"/>
        <w:jc w:val="both"/>
        <w:rPr>
          <w:rFonts w:cstheme="minorHAnsi"/>
          <w:b/>
          <w:szCs w:val="18"/>
          <w:lang w:eastAsia="pl-PL"/>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3886BA64"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4738CC7" w14:textId="77777777" w:rsidR="00D97226" w:rsidRPr="00D97226" w:rsidRDefault="00D97226" w:rsidP="00D97226">
      <w:pPr>
        <w:pStyle w:val="Akapitzlist"/>
        <w:autoSpaceDE w:val="0"/>
        <w:autoSpaceDN w:val="0"/>
        <w:adjustRightInd w:val="0"/>
        <w:spacing w:after="0"/>
        <w:ind w:left="540"/>
        <w:jc w:val="both"/>
        <w:rPr>
          <w:rFonts w:cstheme="minorHAnsi"/>
          <w:b/>
          <w:szCs w:val="18"/>
          <w:lang w:eastAsia="pl-PL"/>
        </w:rPr>
      </w:pPr>
      <w:r w:rsidRPr="00D97226">
        <w:rPr>
          <w:rFonts w:cstheme="minorHAnsi"/>
          <w:b/>
          <w:szCs w:val="18"/>
          <w:lang w:eastAsia="pl-PL"/>
        </w:rPr>
        <w:t>Sukcesywne wykonywanie prac projektowych i robót budowlanych polegających na wykonywaniu przyłączy lub linii niskiego napięcia dla celów przyłączenia nowych odbiorców na terenie PGE Dystrybucja S.A. Oddział Łódź na obszarze działania Rejonu Energetycznego Zgierz-Pabianice w obrębie: Miasto Ozorków, Gmina Ozorków, Gmina Parzęczew.</w:t>
      </w:r>
    </w:p>
    <w:p w14:paraId="300A9A31" w14:textId="77777777" w:rsidR="006238F5" w:rsidRPr="006238F5" w:rsidRDefault="006238F5" w:rsidP="006238F5">
      <w:pPr>
        <w:pStyle w:val="Akapitzlist"/>
        <w:autoSpaceDE w:val="0"/>
        <w:autoSpaceDN w:val="0"/>
        <w:adjustRightInd w:val="0"/>
        <w:spacing w:after="0"/>
        <w:ind w:left="540"/>
        <w:rPr>
          <w:rFonts w:cstheme="minorHAnsi"/>
          <w:b/>
          <w:szCs w:val="18"/>
          <w:lang w:eastAsia="pl-PL"/>
        </w:rPr>
      </w:pPr>
    </w:p>
    <w:p w14:paraId="2BD488B3" w14:textId="77777777" w:rsidR="0046116D" w:rsidRPr="0046116D" w:rsidRDefault="0046116D" w:rsidP="00D97226">
      <w:pPr>
        <w:pStyle w:val="Akapitzlist"/>
        <w:spacing w:before="100" w:beforeAutospacing="1" w:after="100" w:afterAutospacing="1" w:line="600" w:lineRule="auto"/>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5742ABFD" w:rsidR="0046116D" w:rsidRPr="0046116D" w:rsidRDefault="0046116D" w:rsidP="00D97226">
      <w:pPr>
        <w:pStyle w:val="Akapitzlist"/>
        <w:spacing w:before="100" w:beforeAutospacing="1" w:after="100" w:afterAutospacing="1" w:line="600" w:lineRule="auto"/>
        <w:ind w:left="426"/>
        <w:rPr>
          <w:rFonts w:cstheme="minorHAnsi"/>
          <w:szCs w:val="18"/>
        </w:rPr>
      </w:pPr>
      <w:r w:rsidRPr="0046116D">
        <w:rPr>
          <w:rFonts w:cstheme="minorHAnsi"/>
          <w:b/>
          <w:szCs w:val="18"/>
        </w:rPr>
        <w:t>Wartość podatku VAT</w:t>
      </w:r>
      <w:r w:rsidR="00972160">
        <w:rPr>
          <w:rFonts w:cstheme="minorHAnsi"/>
          <w:b/>
          <w:szCs w:val="18"/>
        </w:rPr>
        <w:t xml:space="preserve"> </w:t>
      </w:r>
      <w:r w:rsidRPr="00972160">
        <w:rPr>
          <w:rFonts w:cstheme="minorHAnsi"/>
          <w:b/>
          <w:bCs/>
          <w:szCs w:val="18"/>
        </w:rPr>
        <w:t>według stawki</w:t>
      </w:r>
      <w:r w:rsidR="00972160" w:rsidRPr="00972160">
        <w:rPr>
          <w:rFonts w:cstheme="minorHAnsi"/>
          <w:b/>
          <w:bCs/>
          <w:szCs w:val="18"/>
        </w:rPr>
        <w:t xml:space="preserve"> 23</w:t>
      </w:r>
      <w:r w:rsidRPr="00972160">
        <w:rPr>
          <w:rFonts w:cstheme="minorHAnsi"/>
          <w:b/>
          <w:bCs/>
          <w:szCs w:val="18"/>
        </w:rPr>
        <w:t xml:space="preserve"> %</w:t>
      </w:r>
    </w:p>
    <w:p w14:paraId="4A96E471" w14:textId="21A67107" w:rsidR="00B67D39" w:rsidRPr="0046116D" w:rsidRDefault="0046116D" w:rsidP="00D97226">
      <w:pPr>
        <w:pStyle w:val="Akapitzlist"/>
        <w:spacing w:before="100" w:beforeAutospacing="1" w:after="100" w:afterAutospacing="1" w:line="600" w:lineRule="auto"/>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238F5">
      <w:pPr>
        <w:pStyle w:val="Akapitzlist"/>
        <w:spacing w:before="100" w:beforeAutospacing="1" w:after="100" w:afterAutospacing="1" w:line="480" w:lineRule="auto"/>
        <w:ind w:left="426"/>
        <w:rPr>
          <w:rFonts w:cstheme="minorHAnsi"/>
          <w:szCs w:val="18"/>
        </w:rPr>
      </w:pPr>
    </w:p>
    <w:p w14:paraId="36678F8C" w14:textId="54E3A32E" w:rsidR="0046116D" w:rsidRPr="006238F5" w:rsidRDefault="0046116D" w:rsidP="006B49A3">
      <w:pPr>
        <w:pStyle w:val="Akapitzlist"/>
        <w:spacing w:before="100" w:beforeAutospacing="1" w:after="100" w:afterAutospacing="1"/>
        <w:ind w:left="426"/>
        <w:rPr>
          <w:rFonts w:cstheme="minorHAnsi"/>
          <w:b/>
          <w:sz w:val="20"/>
          <w:szCs w:val="20"/>
        </w:rPr>
      </w:pPr>
      <w:r w:rsidRPr="006238F5">
        <w:rPr>
          <w:rFonts w:cstheme="minorHAnsi"/>
          <w:b/>
          <w:sz w:val="20"/>
          <w:szCs w:val="20"/>
        </w:rPr>
        <w:t>Uwaga! - Cena ważona oferty netto to przeniesiona z Załącznika nr 3.1. do SWZ cena obliczona z uwzględnieniem wag (</w:t>
      </w:r>
      <w:r w:rsidRPr="003E20B8">
        <w:rPr>
          <w:rFonts w:cstheme="minorHAnsi"/>
          <w:b/>
          <w:sz w:val="20"/>
          <w:szCs w:val="20"/>
        </w:rPr>
        <w:t xml:space="preserve">poz. </w:t>
      </w:r>
      <w:r w:rsidR="009F76F8">
        <w:rPr>
          <w:rFonts w:cstheme="minorHAnsi"/>
          <w:b/>
          <w:sz w:val="20"/>
          <w:szCs w:val="20"/>
        </w:rPr>
        <w:t>97</w:t>
      </w:r>
      <w:r w:rsidRPr="003E20B8">
        <w:rPr>
          <w:rFonts w:cstheme="minorHAnsi"/>
          <w:b/>
          <w:sz w:val="20"/>
          <w:szCs w:val="20"/>
        </w:rPr>
        <w:t xml:space="preserve"> tego Załącznika</w:t>
      </w:r>
      <w:r w:rsidRPr="006238F5">
        <w:rPr>
          <w:rFonts w:cstheme="minorHAnsi"/>
          <w:b/>
          <w:sz w:val="20"/>
          <w:szCs w:val="20"/>
        </w:rPr>
        <w:t>).</w:t>
      </w:r>
    </w:p>
    <w:p w14:paraId="6719CBF0" w14:textId="77777777" w:rsidR="0046116D" w:rsidRPr="006238F5" w:rsidRDefault="0046116D" w:rsidP="0046116D">
      <w:pPr>
        <w:rPr>
          <w:rFonts w:cstheme="minorHAnsi"/>
          <w:b/>
          <w:bCs/>
          <w:sz w:val="20"/>
          <w:szCs w:val="20"/>
        </w:rPr>
      </w:pPr>
      <w:r w:rsidRPr="006238F5">
        <w:rPr>
          <w:rFonts w:cstheme="minorHAnsi"/>
          <w:b/>
          <w:bCs/>
          <w:sz w:val="20"/>
          <w:szCs w:val="20"/>
        </w:rPr>
        <w:lastRenderedPageBreak/>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9F76F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F76F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w:t>
      </w:r>
      <w:r w:rsidRPr="00B67D39">
        <w:rPr>
          <w:rFonts w:cstheme="minorHAnsi"/>
          <w:szCs w:val="18"/>
          <w:lang w:eastAsia="pl-PL"/>
        </w:rPr>
        <w:lastRenderedPageBreak/>
        <w:t xml:space="preserve">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9F76F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9F76F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734B1588" w:rsidR="00B16DCE" w:rsidRPr="00B039F9" w:rsidRDefault="00B16DCE" w:rsidP="00B67D39">
      <w:pPr>
        <w:pStyle w:val="Akapitzlist"/>
        <w:numPr>
          <w:ilvl w:val="3"/>
          <w:numId w:val="30"/>
        </w:numPr>
        <w:spacing w:before="120" w:after="0"/>
        <w:ind w:left="426" w:hanging="426"/>
        <w:jc w:val="both"/>
        <w:rPr>
          <w:rFonts w:cstheme="minorHAnsi"/>
          <w:szCs w:val="18"/>
          <w:lang w:eastAsia="pl-PL"/>
        </w:rPr>
      </w:pPr>
      <w:r w:rsidRPr="00B039F9">
        <w:rPr>
          <w:rFonts w:cstheme="minorHAnsi"/>
          <w:b/>
          <w:szCs w:val="18"/>
          <w:lang w:eastAsia="pl-PL"/>
        </w:rPr>
        <w:t xml:space="preserve">Wadium o wartości </w:t>
      </w:r>
      <w:r w:rsidR="00B039F9" w:rsidRPr="00B039F9">
        <w:rPr>
          <w:rFonts w:cstheme="minorHAnsi"/>
          <w:b/>
          <w:szCs w:val="18"/>
          <w:lang w:eastAsia="pl-PL"/>
        </w:rPr>
        <w:t>10</w:t>
      </w:r>
      <w:r w:rsidRPr="00B039F9">
        <w:rPr>
          <w:rFonts w:cstheme="minorHAnsi"/>
          <w:b/>
          <w:szCs w:val="18"/>
          <w:lang w:eastAsia="pl-PL"/>
        </w:rPr>
        <w:t> 000,00 zł zostało wniesione w formie ….........................</w:t>
      </w:r>
      <w:r w:rsidR="00BF4ABF" w:rsidRPr="00B039F9">
        <w:rPr>
          <w:rFonts w:cstheme="minorHAnsi"/>
          <w:b/>
          <w:szCs w:val="18"/>
          <w:lang w:eastAsia="pl-PL"/>
        </w:rPr>
        <w:t xml:space="preserve"> w dniu…………</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68C7E38D" w:rsidR="00347E8D" w:rsidRPr="0046116D" w:rsidRDefault="00D703C2"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w:t>
          </w:r>
          <w:r w:rsidR="00912C0D">
            <w:rPr>
              <w:rFonts w:asciiTheme="majorHAnsi" w:hAnsiTheme="majorHAnsi"/>
              <w:b/>
              <w:color w:val="000000" w:themeColor="text1"/>
              <w:sz w:val="14"/>
              <w:szCs w:val="18"/>
            </w:rPr>
            <w:t>0</w:t>
          </w:r>
          <w:r w:rsidR="00DA1FF1">
            <w:rPr>
              <w:rFonts w:asciiTheme="majorHAnsi" w:hAnsiTheme="majorHAnsi"/>
              <w:b/>
              <w:color w:val="000000" w:themeColor="text1"/>
              <w:sz w:val="14"/>
              <w:szCs w:val="18"/>
            </w:rPr>
            <w:t>019</w:t>
          </w:r>
          <w:r w:rsidR="00D97226">
            <w:rPr>
              <w:rFonts w:asciiTheme="majorHAnsi" w:hAnsiTheme="majorHAnsi"/>
              <w:b/>
              <w:color w:val="000000" w:themeColor="text1"/>
              <w:sz w:val="14"/>
              <w:szCs w:val="18"/>
            </w:rPr>
            <w:t>4</w:t>
          </w:r>
          <w:r w:rsidR="0046116D" w:rsidRPr="0046116D">
            <w:rPr>
              <w:rFonts w:asciiTheme="majorHAnsi" w:hAnsiTheme="majorHAnsi"/>
              <w:b/>
              <w:color w:val="000000" w:themeColor="text1"/>
              <w:sz w:val="14"/>
              <w:szCs w:val="18"/>
            </w:rPr>
            <w:t>/202</w:t>
          </w:r>
          <w:r w:rsidR="00DA1FF1">
            <w:rPr>
              <w:rFonts w:asciiTheme="majorHAnsi" w:hAnsiTheme="majorHAnsi"/>
              <w:b/>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20927203">
    <w:abstractNumId w:val="18"/>
  </w:num>
  <w:num w:numId="2" w16cid:durableId="1999376888">
    <w:abstractNumId w:val="7"/>
  </w:num>
  <w:num w:numId="3" w16cid:durableId="1787039186">
    <w:abstractNumId w:val="13"/>
  </w:num>
  <w:num w:numId="4" w16cid:durableId="1845046793">
    <w:abstractNumId w:val="20"/>
  </w:num>
  <w:num w:numId="5" w16cid:durableId="157692440">
    <w:abstractNumId w:val="18"/>
  </w:num>
  <w:num w:numId="6" w16cid:durableId="1106653015">
    <w:abstractNumId w:val="18"/>
  </w:num>
  <w:num w:numId="7" w16cid:durableId="984941225">
    <w:abstractNumId w:val="3"/>
  </w:num>
  <w:num w:numId="8" w16cid:durableId="911548097">
    <w:abstractNumId w:val="27"/>
  </w:num>
  <w:num w:numId="9" w16cid:durableId="983387907">
    <w:abstractNumId w:val="17"/>
  </w:num>
  <w:num w:numId="10" w16cid:durableId="1166240448">
    <w:abstractNumId w:val="4"/>
  </w:num>
  <w:num w:numId="11" w16cid:durableId="2086410086">
    <w:abstractNumId w:val="14"/>
  </w:num>
  <w:num w:numId="12" w16cid:durableId="209849655">
    <w:abstractNumId w:val="12"/>
  </w:num>
  <w:num w:numId="13" w16cid:durableId="1554387947">
    <w:abstractNumId w:val="26"/>
  </w:num>
  <w:num w:numId="14" w16cid:durableId="48190398">
    <w:abstractNumId w:val="22"/>
  </w:num>
  <w:num w:numId="15" w16cid:durableId="1436945844">
    <w:abstractNumId w:val="16"/>
  </w:num>
  <w:num w:numId="16" w16cid:durableId="1150436622">
    <w:abstractNumId w:val="9"/>
  </w:num>
  <w:num w:numId="17" w16cid:durableId="164632631">
    <w:abstractNumId w:val="5"/>
  </w:num>
  <w:num w:numId="18" w16cid:durableId="548156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0607666">
    <w:abstractNumId w:val="0"/>
  </w:num>
  <w:num w:numId="20" w16cid:durableId="294142555">
    <w:abstractNumId w:val="28"/>
  </w:num>
  <w:num w:numId="21" w16cid:durableId="73431084">
    <w:abstractNumId w:val="1"/>
  </w:num>
  <w:num w:numId="22" w16cid:durableId="446049764">
    <w:abstractNumId w:val="15"/>
  </w:num>
  <w:num w:numId="23" w16cid:durableId="1782992568">
    <w:abstractNumId w:val="10"/>
  </w:num>
  <w:num w:numId="24" w16cid:durableId="1074932759">
    <w:abstractNumId w:val="21"/>
  </w:num>
  <w:num w:numId="25" w16cid:durableId="1736514710">
    <w:abstractNumId w:val="25"/>
  </w:num>
  <w:num w:numId="26" w16cid:durableId="997998010">
    <w:abstractNumId w:val="2"/>
  </w:num>
  <w:num w:numId="27" w16cid:durableId="359822002">
    <w:abstractNumId w:val="24"/>
  </w:num>
  <w:num w:numId="28" w16cid:durableId="338432524">
    <w:abstractNumId w:val="23"/>
  </w:num>
  <w:num w:numId="29" w16cid:durableId="298894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3933858">
    <w:abstractNumId w:val="19"/>
  </w:num>
  <w:num w:numId="31" w16cid:durableId="1871411299">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1C85"/>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50BF5"/>
    <w:rsid w:val="00353D0B"/>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DB5"/>
    <w:rsid w:val="003D4FEB"/>
    <w:rsid w:val="003D6C11"/>
    <w:rsid w:val="003E050D"/>
    <w:rsid w:val="003E20B8"/>
    <w:rsid w:val="003E3CCB"/>
    <w:rsid w:val="003E59DD"/>
    <w:rsid w:val="003F132F"/>
    <w:rsid w:val="003F257A"/>
    <w:rsid w:val="00402B3F"/>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1738"/>
    <w:rsid w:val="00520308"/>
    <w:rsid w:val="00526926"/>
    <w:rsid w:val="00535E9B"/>
    <w:rsid w:val="005449FA"/>
    <w:rsid w:val="005453F1"/>
    <w:rsid w:val="00551FB7"/>
    <w:rsid w:val="005563FF"/>
    <w:rsid w:val="00562E63"/>
    <w:rsid w:val="00565A27"/>
    <w:rsid w:val="00574D7E"/>
    <w:rsid w:val="00582CE9"/>
    <w:rsid w:val="0058794A"/>
    <w:rsid w:val="005932BA"/>
    <w:rsid w:val="005A0154"/>
    <w:rsid w:val="005A354D"/>
    <w:rsid w:val="005B24A8"/>
    <w:rsid w:val="005B2B6D"/>
    <w:rsid w:val="005B3F04"/>
    <w:rsid w:val="005B6DC6"/>
    <w:rsid w:val="005C6812"/>
    <w:rsid w:val="005D118B"/>
    <w:rsid w:val="005D2D85"/>
    <w:rsid w:val="005D74EB"/>
    <w:rsid w:val="005E4AA3"/>
    <w:rsid w:val="005E79E5"/>
    <w:rsid w:val="006238F5"/>
    <w:rsid w:val="00623B01"/>
    <w:rsid w:val="00624EEA"/>
    <w:rsid w:val="00625BB0"/>
    <w:rsid w:val="006261BB"/>
    <w:rsid w:val="006521E3"/>
    <w:rsid w:val="0065322E"/>
    <w:rsid w:val="00655DA8"/>
    <w:rsid w:val="00660237"/>
    <w:rsid w:val="00664AE2"/>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271C"/>
    <w:rsid w:val="006E5EF6"/>
    <w:rsid w:val="006F3B57"/>
    <w:rsid w:val="006F5F72"/>
    <w:rsid w:val="00710355"/>
    <w:rsid w:val="00714B0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891"/>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3665"/>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2C0D"/>
    <w:rsid w:val="009210E4"/>
    <w:rsid w:val="00935B17"/>
    <w:rsid w:val="00936AC2"/>
    <w:rsid w:val="00944154"/>
    <w:rsid w:val="00944BEA"/>
    <w:rsid w:val="0096232C"/>
    <w:rsid w:val="00962604"/>
    <w:rsid w:val="00964A31"/>
    <w:rsid w:val="00965ACD"/>
    <w:rsid w:val="00967DAD"/>
    <w:rsid w:val="00971C8B"/>
    <w:rsid w:val="00971E24"/>
    <w:rsid w:val="00972160"/>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F76F8"/>
    <w:rsid w:val="00A02C84"/>
    <w:rsid w:val="00A148D6"/>
    <w:rsid w:val="00A21DAA"/>
    <w:rsid w:val="00A3060B"/>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39F9"/>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BF4ABF"/>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4C09"/>
    <w:rsid w:val="00CB2D26"/>
    <w:rsid w:val="00CB3A6F"/>
    <w:rsid w:val="00CB5C20"/>
    <w:rsid w:val="00CD2022"/>
    <w:rsid w:val="00CE2F55"/>
    <w:rsid w:val="00CF1059"/>
    <w:rsid w:val="00D03C12"/>
    <w:rsid w:val="00D10930"/>
    <w:rsid w:val="00D1247E"/>
    <w:rsid w:val="00D21BCE"/>
    <w:rsid w:val="00D516C1"/>
    <w:rsid w:val="00D6344F"/>
    <w:rsid w:val="00D703C2"/>
    <w:rsid w:val="00D80E4A"/>
    <w:rsid w:val="00D97226"/>
    <w:rsid w:val="00D9793B"/>
    <w:rsid w:val="00DA1FF1"/>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0E1D"/>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POST/DYS/OLD/GZ/00194/2026                        </dmsv2SWPP2ObjectNumber>
    <dmsv2SWPP2SumMD5 xmlns="http://schemas.microsoft.com/sharepoint/v3">5937b013b482be3473dc9e0501eb33cb</dmsv2SWPP2SumMD5>
    <dmsv2BaseMoved xmlns="http://schemas.microsoft.com/sharepoint/v3">false</dmsv2BaseMoved>
    <dmsv2BaseIsSensitive xmlns="http://schemas.microsoft.com/sharepoint/v3">true</dmsv2BaseIsSensitive>
    <dmsv2SWPP2IDSWPP2 xmlns="http://schemas.microsoft.com/sharepoint/v3">704241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24181024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JEUP5JKVCYQC-1398355148-6727</_dlc_DocId>
    <_dlc_DocIdUrl xmlns="a19cb1c7-c5c7-46d4-85ae-d83685407bba">
      <Url>https://swpp2.dms.gkpge.pl/sites/41/_layouts/15/DocIdRedir.aspx?ID=JEUP5JKVCYQC-1398355148-6727</Url>
      <Description>JEUP5JKVCYQC-1398355148-6727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E2A56D38-0C1E-44AF-B526-9B95D9C89768}"/>
</file>

<file path=customXml/itemProps5.xml><?xml version="1.0" encoding="utf-8"?>
<ds:datastoreItem xmlns:ds="http://schemas.openxmlformats.org/officeDocument/2006/customXml" ds:itemID="{69157BAE-20F4-4A91-B075-B79085E18B14}"/>
</file>

<file path=docProps/app.xml><?xml version="1.0" encoding="utf-8"?>
<Properties xmlns="http://schemas.openxmlformats.org/officeDocument/2006/extended-properties" xmlns:vt="http://schemas.openxmlformats.org/officeDocument/2006/docPropsVTypes">
  <Template>PGE word swz test</Template>
  <TotalTime>38</TotalTime>
  <Pages>3</Pages>
  <Words>1264</Words>
  <Characters>7590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18</cp:revision>
  <cp:lastPrinted>2024-07-15T11:21:00Z</cp:lastPrinted>
  <dcterms:created xsi:type="dcterms:W3CDTF">2025-10-02T07:45:00Z</dcterms:created>
  <dcterms:modified xsi:type="dcterms:W3CDTF">2026-01-23T09:56:00Z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48754877-1042-48ef-a43b-07fdd6223bdd</vt:lpwstr>
  </property>
</Properties>
</file>